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22" w:rsidRDefault="0048400C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客户</w:t>
      </w:r>
      <w:r>
        <w:rPr>
          <w:rFonts w:ascii="仿宋" w:eastAsia="仿宋" w:hAnsi="仿宋" w:hint="eastAsia"/>
          <w:sz w:val="32"/>
          <w:szCs w:val="32"/>
        </w:rPr>
        <w:t>在</w:t>
      </w:r>
      <w:r w:rsidR="00BC3C56">
        <w:rPr>
          <w:rFonts w:ascii="仿宋" w:eastAsia="仿宋" w:hAnsi="仿宋" w:hint="eastAsia"/>
          <w:sz w:val="32"/>
          <w:szCs w:val="32"/>
        </w:rPr>
        <w:t>金寨徽银村镇银行</w:t>
      </w:r>
      <w:r>
        <w:rPr>
          <w:rFonts w:ascii="仿宋" w:eastAsia="仿宋" w:hAnsi="仿宋" w:hint="eastAsia"/>
          <w:sz w:val="32"/>
          <w:szCs w:val="32"/>
        </w:rPr>
        <w:t>任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网点柜面办理手机银行签约后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下载“</w:t>
      </w:r>
      <w:r w:rsidR="00C96196">
        <w:rPr>
          <w:rFonts w:ascii="仿宋" w:eastAsia="仿宋" w:hAnsi="仿宋" w:hint="eastAsia"/>
          <w:sz w:val="32"/>
          <w:szCs w:val="32"/>
        </w:rPr>
        <w:t>金寨徽银</w:t>
      </w:r>
      <w:r>
        <w:rPr>
          <w:rFonts w:ascii="仿宋" w:eastAsia="仿宋" w:hAnsi="仿宋" w:hint="eastAsia"/>
          <w:sz w:val="32"/>
          <w:szCs w:val="32"/>
        </w:rPr>
        <w:t>村镇银行”</w:t>
      </w:r>
      <w:r>
        <w:rPr>
          <w:rFonts w:ascii="仿宋" w:eastAsia="仿宋" w:hAnsi="仿宋" w:hint="eastAsia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即可使用。具体下载方法如下：</w:t>
      </w:r>
    </w:p>
    <w:p w:rsidR="006F5F22" w:rsidRDefault="0048400C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7448EC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）安卓</w:t>
      </w:r>
      <w:r>
        <w:rPr>
          <w:rFonts w:ascii="仿宋" w:eastAsia="仿宋" w:hAnsi="仿宋"/>
          <w:sz w:val="32"/>
          <w:szCs w:val="32"/>
        </w:rPr>
        <w:t>Android</w:t>
      </w:r>
      <w:r w:rsidR="00850718">
        <w:rPr>
          <w:rFonts w:ascii="仿宋" w:eastAsia="仿宋" w:hAnsi="仿宋" w:hint="eastAsia"/>
          <w:sz w:val="32"/>
          <w:szCs w:val="32"/>
        </w:rPr>
        <w:t>用户：</w:t>
      </w:r>
    </w:p>
    <w:p w:rsidR="007448EC" w:rsidRDefault="0048400C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方法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直接扫描下方二维码</w:t>
      </w:r>
      <w:r w:rsidR="00E04BD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打开</w:t>
      </w:r>
      <w:r>
        <w:rPr>
          <w:rFonts w:ascii="仿宋" w:eastAsia="仿宋" w:hAnsi="仿宋"/>
          <w:sz w:val="32"/>
          <w:szCs w:val="32"/>
        </w:rPr>
        <w:t>链接</w:t>
      </w:r>
      <w:r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/>
          <w:sz w:val="32"/>
          <w:szCs w:val="32"/>
        </w:rPr>
        <w:t>点击</w:t>
      </w:r>
      <w:r w:rsidR="008D109F">
        <w:rPr>
          <w:rFonts w:ascii="仿宋" w:eastAsia="仿宋" w:hAnsi="仿宋" w:hint="eastAsia"/>
          <w:sz w:val="32"/>
          <w:szCs w:val="32"/>
        </w:rPr>
        <w:t>右上角在浏览器中打开，</w:t>
      </w:r>
      <w:r w:rsidR="006535D7">
        <w:rPr>
          <w:rFonts w:ascii="仿宋" w:eastAsia="仿宋" w:hAnsi="仿宋" w:hint="eastAsia"/>
          <w:sz w:val="32"/>
          <w:szCs w:val="32"/>
        </w:rPr>
        <w:t>选择手机银行（android版）下载安装使用。</w:t>
      </w:r>
    </w:p>
    <w:p w:rsidR="00850718" w:rsidRDefault="00850718" w:rsidP="00850718">
      <w:pPr>
        <w:ind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747A8D0" wp14:editId="0323E9D1">
            <wp:extent cx="2211933" cy="221193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手机银行二维码高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40" cy="221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EC" w:rsidRDefault="007448EC" w:rsidP="007448EC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（二）苹果</w:t>
      </w:r>
      <w:proofErr w:type="spellStart"/>
      <w:r>
        <w:rPr>
          <w:rFonts w:ascii="仿宋" w:eastAsia="仿宋" w:hAnsi="仿宋" w:hint="eastAsia"/>
          <w:sz w:val="32"/>
          <w:szCs w:val="32"/>
        </w:rPr>
        <w:t>ip</w:t>
      </w:r>
      <w:r>
        <w:rPr>
          <w:rFonts w:ascii="仿宋" w:eastAsia="仿宋" w:hAnsi="仿宋"/>
          <w:sz w:val="32"/>
          <w:szCs w:val="32"/>
        </w:rPr>
        <w:t>hone</w:t>
      </w:r>
      <w:proofErr w:type="spellEnd"/>
      <w:r>
        <w:rPr>
          <w:rFonts w:ascii="仿宋" w:eastAsia="仿宋" w:hAnsi="仿宋" w:hint="eastAsia"/>
          <w:sz w:val="32"/>
          <w:szCs w:val="32"/>
        </w:rPr>
        <w:t>用户：</w:t>
      </w:r>
    </w:p>
    <w:p w:rsidR="007448EC" w:rsidRDefault="007448EC" w:rsidP="007448EC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方法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打开</w:t>
      </w:r>
      <w:r>
        <w:rPr>
          <w:rFonts w:ascii="仿宋" w:eastAsia="仿宋" w:hAnsi="仿宋" w:hint="eastAsia"/>
          <w:sz w:val="30"/>
          <w:szCs w:val="30"/>
        </w:rPr>
        <w:t>苹果商店（App Store）</w:t>
      </w:r>
      <w:r>
        <w:rPr>
          <w:rFonts w:ascii="仿宋" w:eastAsia="仿宋" w:hAnsi="仿宋" w:hint="eastAsia"/>
          <w:sz w:val="32"/>
          <w:szCs w:val="32"/>
        </w:rPr>
        <w:t>，搜索“</w:t>
      </w:r>
      <w:r>
        <w:rPr>
          <w:rFonts w:ascii="仿宋" w:eastAsia="仿宋" w:hAnsi="仿宋" w:hint="eastAsia"/>
          <w:sz w:val="30"/>
          <w:szCs w:val="30"/>
        </w:rPr>
        <w:t>金寨徽银村镇银行</w:t>
      </w:r>
      <w:r>
        <w:rPr>
          <w:rFonts w:ascii="仿宋" w:eastAsia="仿宋" w:hAnsi="仿宋" w:hint="eastAsia"/>
          <w:sz w:val="32"/>
          <w:szCs w:val="32"/>
        </w:rPr>
        <w:t>”，点击“获取”即可下载。</w:t>
      </w:r>
    </w:p>
    <w:p w:rsidR="006F5F22" w:rsidRDefault="007448EC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方法二：苹果用户也可以使用</w:t>
      </w:r>
      <w:r w:rsidR="00A73447">
        <w:rPr>
          <w:rFonts w:ascii="仿宋" w:eastAsia="仿宋" w:hAnsi="仿宋" w:hint="eastAsia"/>
          <w:sz w:val="32"/>
          <w:szCs w:val="32"/>
        </w:rPr>
        <w:t>安卓</w:t>
      </w:r>
      <w:r w:rsidR="00A73447">
        <w:rPr>
          <w:rFonts w:ascii="仿宋" w:eastAsia="仿宋" w:hAnsi="仿宋"/>
          <w:sz w:val="32"/>
          <w:szCs w:val="32"/>
        </w:rPr>
        <w:t>Android</w:t>
      </w:r>
      <w:r w:rsidR="00A73447">
        <w:rPr>
          <w:rFonts w:ascii="仿宋" w:eastAsia="仿宋" w:hAnsi="仿宋" w:hint="eastAsia"/>
          <w:sz w:val="32"/>
          <w:szCs w:val="32"/>
        </w:rPr>
        <w:t>用户</w:t>
      </w:r>
      <w:r w:rsidR="00A73447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方法下载手机银行</w:t>
      </w:r>
      <w:r w:rsidR="0048400C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6F5F22" w:rsidRDefault="006F5F22">
      <w:pPr>
        <w:ind w:firstLine="640"/>
        <w:jc w:val="center"/>
        <w:rPr>
          <w:rFonts w:ascii="仿宋" w:eastAsia="仿宋" w:hAnsi="仿宋"/>
          <w:sz w:val="32"/>
          <w:szCs w:val="32"/>
        </w:rPr>
      </w:pPr>
    </w:p>
    <w:p w:rsidR="006F5F22" w:rsidRDefault="006F5F22">
      <w:pPr>
        <w:ind w:firstLine="420"/>
      </w:pPr>
    </w:p>
    <w:sectPr w:rsidR="006F5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F22"/>
    <w:rsid w:val="000262D1"/>
    <w:rsid w:val="000A7941"/>
    <w:rsid w:val="00137467"/>
    <w:rsid w:val="001622B6"/>
    <w:rsid w:val="001C0498"/>
    <w:rsid w:val="00226FD0"/>
    <w:rsid w:val="00237A0E"/>
    <w:rsid w:val="003A6765"/>
    <w:rsid w:val="0048400C"/>
    <w:rsid w:val="004864C1"/>
    <w:rsid w:val="004D529F"/>
    <w:rsid w:val="006535D7"/>
    <w:rsid w:val="006F5F22"/>
    <w:rsid w:val="007448EC"/>
    <w:rsid w:val="00850718"/>
    <w:rsid w:val="008511C1"/>
    <w:rsid w:val="008D109F"/>
    <w:rsid w:val="00A57189"/>
    <w:rsid w:val="00A73447"/>
    <w:rsid w:val="00BC3C56"/>
    <w:rsid w:val="00C75CE5"/>
    <w:rsid w:val="00C96196"/>
    <w:rsid w:val="00E04BDD"/>
    <w:rsid w:val="32830951"/>
    <w:rsid w:val="52B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8D5F3"/>
  <w15:docId w15:val="{F3827BAD-E741-45D0-B8E7-4FF7C48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华胜 谈</cp:lastModifiedBy>
  <cp:revision>20</cp:revision>
  <dcterms:created xsi:type="dcterms:W3CDTF">2014-10-29T12:08:00Z</dcterms:created>
  <dcterms:modified xsi:type="dcterms:W3CDTF">2018-12-12T07:34:00Z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